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40927" w14:textId="4C592300" w:rsidR="00CB0251" w:rsidRPr="006B1CD2" w:rsidRDefault="00DD12FD" w:rsidP="00716BFF">
      <w:pPr>
        <w:spacing w:line="360" w:lineRule="exact"/>
        <w:jc w:val="right"/>
        <w:rPr>
          <w:rFonts w:eastAsiaTheme="minorHAnsi"/>
        </w:rPr>
      </w:pPr>
      <w:r w:rsidRPr="006B1CD2">
        <w:rPr>
          <w:rFonts w:eastAsiaTheme="minorHAnsi" w:hint="eastAsia"/>
        </w:rPr>
        <w:t>令和</w:t>
      </w:r>
      <w:r w:rsidR="00213A8E" w:rsidRPr="006B1CD2">
        <w:rPr>
          <w:rFonts w:eastAsiaTheme="minorHAnsi" w:hint="eastAsia"/>
        </w:rPr>
        <w:t>４</w:t>
      </w:r>
      <w:r w:rsidR="00D71C75" w:rsidRPr="006B1CD2">
        <w:rPr>
          <w:rFonts w:eastAsiaTheme="minorHAnsi" w:hint="eastAsia"/>
        </w:rPr>
        <w:t>年</w:t>
      </w:r>
      <w:r w:rsidR="00BC7382">
        <w:rPr>
          <w:rFonts w:eastAsiaTheme="minorHAnsi" w:hint="eastAsia"/>
        </w:rPr>
        <w:t>８</w:t>
      </w:r>
      <w:r w:rsidR="006B1A92" w:rsidRPr="006B1CD2">
        <w:rPr>
          <w:rFonts w:eastAsiaTheme="minorHAnsi" w:hint="eastAsia"/>
        </w:rPr>
        <w:t>月</w:t>
      </w:r>
      <w:r w:rsidR="00D73758">
        <w:rPr>
          <w:rFonts w:eastAsiaTheme="minorHAnsi" w:hint="eastAsia"/>
        </w:rPr>
        <w:t>３</w:t>
      </w:r>
      <w:r w:rsidR="006B1A92" w:rsidRPr="006B1CD2">
        <w:rPr>
          <w:rFonts w:eastAsiaTheme="minorHAnsi" w:hint="eastAsia"/>
        </w:rPr>
        <w:t>日</w:t>
      </w:r>
    </w:p>
    <w:p w14:paraId="0A6FF6F0" w14:textId="1762ECA6" w:rsidR="006B1A92" w:rsidRDefault="00BC7382" w:rsidP="00716BFF">
      <w:pPr>
        <w:spacing w:line="360" w:lineRule="exact"/>
        <w:rPr>
          <w:rFonts w:eastAsiaTheme="minorHAnsi"/>
        </w:rPr>
      </w:pPr>
      <w:r>
        <w:rPr>
          <w:rFonts w:eastAsiaTheme="minorHAnsi" w:hint="eastAsia"/>
        </w:rPr>
        <w:t xml:space="preserve">環境委員　</w:t>
      </w:r>
      <w:r w:rsidR="006B1A92" w:rsidRPr="006B1CD2">
        <w:rPr>
          <w:rFonts w:eastAsiaTheme="minorHAnsi" w:hint="eastAsia"/>
        </w:rPr>
        <w:t>各位</w:t>
      </w:r>
    </w:p>
    <w:p w14:paraId="7F78CC22" w14:textId="583C2BA3" w:rsidR="00BC7382" w:rsidRPr="006B1CD2" w:rsidRDefault="00BC7382" w:rsidP="00716BFF">
      <w:pPr>
        <w:spacing w:line="360" w:lineRule="exact"/>
        <w:rPr>
          <w:rFonts w:eastAsiaTheme="minorHAnsi"/>
        </w:rPr>
      </w:pPr>
      <w:r>
        <w:rPr>
          <w:rFonts w:eastAsiaTheme="minorHAnsi" w:hint="eastAsia"/>
        </w:rPr>
        <w:t>新分野進出委員　各位</w:t>
      </w:r>
    </w:p>
    <w:p w14:paraId="0460F988" w14:textId="4C011C0F" w:rsidR="006B1A92" w:rsidRPr="006B1CD2" w:rsidRDefault="00BC7382" w:rsidP="00716BFF">
      <w:pPr>
        <w:spacing w:line="360" w:lineRule="exact"/>
        <w:jc w:val="right"/>
        <w:rPr>
          <w:rFonts w:eastAsiaTheme="minorHAnsi"/>
        </w:rPr>
      </w:pPr>
      <w:r>
        <w:rPr>
          <w:rFonts w:eastAsiaTheme="minorHAnsi" w:hint="eastAsia"/>
        </w:rPr>
        <w:t>一般社団法人</w:t>
      </w:r>
      <w:r w:rsidR="006B1A92" w:rsidRPr="006B1CD2">
        <w:rPr>
          <w:rFonts w:eastAsiaTheme="minorHAnsi" w:hint="eastAsia"/>
        </w:rPr>
        <w:t>石川県鉄工機電協会</w:t>
      </w:r>
    </w:p>
    <w:p w14:paraId="17518D8E" w14:textId="185A3D7B" w:rsidR="006B1A92" w:rsidRDefault="00BC7382" w:rsidP="00BC7382">
      <w:pPr>
        <w:wordWrap w:val="0"/>
        <w:spacing w:line="360" w:lineRule="exact"/>
        <w:jc w:val="right"/>
        <w:rPr>
          <w:rFonts w:eastAsiaTheme="minorHAnsi"/>
        </w:rPr>
      </w:pPr>
      <w:r>
        <w:rPr>
          <w:rFonts w:eastAsiaTheme="minorHAnsi" w:hint="eastAsia"/>
        </w:rPr>
        <w:t>環境委員会　　委員長　松本　要</w:t>
      </w:r>
    </w:p>
    <w:p w14:paraId="75DFD5D3" w14:textId="201CAEC3" w:rsidR="00BC7382" w:rsidRPr="006B1CD2" w:rsidRDefault="00BC7382" w:rsidP="00BC7382">
      <w:pPr>
        <w:wordWrap w:val="0"/>
        <w:spacing w:line="360" w:lineRule="exact"/>
        <w:jc w:val="right"/>
        <w:rPr>
          <w:rFonts w:eastAsiaTheme="minorHAnsi"/>
        </w:rPr>
      </w:pPr>
      <w:r>
        <w:rPr>
          <w:rFonts w:eastAsiaTheme="minorHAnsi" w:hint="eastAsia"/>
        </w:rPr>
        <w:t>新分野進出委員会　委員長　水越裕治</w:t>
      </w:r>
    </w:p>
    <w:p w14:paraId="7D4607C5" w14:textId="77777777" w:rsidR="00AF6A4B" w:rsidRPr="006B1CD2" w:rsidRDefault="00AF6A4B" w:rsidP="00716BFF">
      <w:pPr>
        <w:spacing w:line="360" w:lineRule="exact"/>
        <w:rPr>
          <w:rFonts w:eastAsiaTheme="minorHAnsi"/>
        </w:rPr>
      </w:pPr>
    </w:p>
    <w:p w14:paraId="3CBDEDF6" w14:textId="47B84DC1" w:rsidR="006B1A92" w:rsidRPr="006B1CD2" w:rsidRDefault="00BC7382" w:rsidP="00716BFF">
      <w:pPr>
        <w:spacing w:line="360" w:lineRule="exact"/>
        <w:jc w:val="center"/>
        <w:rPr>
          <w:rFonts w:eastAsiaTheme="minorHAnsi"/>
          <w:sz w:val="28"/>
          <w:szCs w:val="28"/>
        </w:rPr>
      </w:pPr>
      <w:r>
        <w:rPr>
          <w:rFonts w:eastAsiaTheme="minorHAnsi" w:hint="eastAsia"/>
          <w:sz w:val="28"/>
          <w:szCs w:val="28"/>
        </w:rPr>
        <w:t>環境視察</w:t>
      </w:r>
      <w:r w:rsidR="001B36C7">
        <w:rPr>
          <w:rFonts w:eastAsiaTheme="minorHAnsi" w:hint="eastAsia"/>
          <w:sz w:val="28"/>
          <w:szCs w:val="28"/>
        </w:rPr>
        <w:t>について</w:t>
      </w:r>
      <w:r w:rsidR="006B1A92" w:rsidRPr="006B1CD2">
        <w:rPr>
          <w:rFonts w:eastAsiaTheme="minorHAnsi" w:hint="eastAsia"/>
          <w:sz w:val="28"/>
          <w:szCs w:val="28"/>
        </w:rPr>
        <w:t>【ご案内】</w:t>
      </w:r>
    </w:p>
    <w:p w14:paraId="5D5ED6F3" w14:textId="77777777" w:rsidR="006B1A92" w:rsidRPr="006B1CD2" w:rsidRDefault="006B1A92" w:rsidP="00716BFF">
      <w:pPr>
        <w:spacing w:line="360" w:lineRule="exact"/>
        <w:rPr>
          <w:rFonts w:eastAsiaTheme="minorHAnsi"/>
        </w:rPr>
      </w:pPr>
    </w:p>
    <w:p w14:paraId="1A69074A" w14:textId="77777777" w:rsidR="006B1A92" w:rsidRPr="006B1CD2" w:rsidRDefault="006B1A92" w:rsidP="00716BFF">
      <w:pPr>
        <w:pStyle w:val="a3"/>
        <w:spacing w:line="360" w:lineRule="exact"/>
        <w:rPr>
          <w:rFonts w:eastAsiaTheme="minorHAnsi"/>
        </w:rPr>
      </w:pPr>
      <w:r w:rsidRPr="006B1CD2">
        <w:rPr>
          <w:rFonts w:eastAsiaTheme="minorHAnsi" w:hint="eastAsia"/>
        </w:rPr>
        <w:t>謹啓　時下ますますご清栄のこととお喜び申し上げます。</w:t>
      </w:r>
    </w:p>
    <w:p w14:paraId="4A4961A6" w14:textId="77777777" w:rsidR="006B1A92" w:rsidRPr="006B1CD2" w:rsidRDefault="006B1A92" w:rsidP="00716BFF">
      <w:pPr>
        <w:spacing w:line="360" w:lineRule="exact"/>
        <w:rPr>
          <w:rFonts w:eastAsiaTheme="minorHAnsi"/>
        </w:rPr>
      </w:pPr>
      <w:r w:rsidRPr="006B1CD2">
        <w:rPr>
          <w:rFonts w:eastAsiaTheme="minorHAnsi" w:hint="eastAsia"/>
        </w:rPr>
        <w:t xml:space="preserve">　平素は格別のご高配を賜り、厚くお礼申し上げます。</w:t>
      </w:r>
    </w:p>
    <w:p w14:paraId="7252191D" w14:textId="2A04FB4C" w:rsidR="00B6120C" w:rsidRDefault="006B1A92" w:rsidP="001B36C7">
      <w:pPr>
        <w:spacing w:line="360" w:lineRule="exact"/>
        <w:rPr>
          <w:rFonts w:eastAsiaTheme="minorHAnsi"/>
        </w:rPr>
      </w:pPr>
      <w:r w:rsidRPr="006B1CD2">
        <w:rPr>
          <w:rFonts w:eastAsiaTheme="minorHAnsi" w:hint="eastAsia"/>
        </w:rPr>
        <w:t xml:space="preserve">　さて、</w:t>
      </w:r>
      <w:r w:rsidR="00BC7382">
        <w:rPr>
          <w:rFonts w:eastAsiaTheme="minorHAnsi" w:hint="eastAsia"/>
        </w:rPr>
        <w:t>両委員会合同事業として、</w:t>
      </w:r>
      <w:r w:rsidR="007524C7">
        <w:rPr>
          <w:rFonts w:eastAsiaTheme="minorHAnsi" w:hint="eastAsia"/>
        </w:rPr>
        <w:t>今回</w:t>
      </w:r>
      <w:r w:rsidR="00BC7382">
        <w:rPr>
          <w:rFonts w:eastAsiaTheme="minorHAnsi" w:hint="eastAsia"/>
        </w:rPr>
        <w:t>淡路島を下記の通り視察致します。淡路島では</w:t>
      </w:r>
      <w:r w:rsidR="00F27ED7">
        <w:rPr>
          <w:rFonts w:eastAsiaTheme="minorHAnsi" w:hint="eastAsia"/>
        </w:rPr>
        <w:t>、日本が抱える課題解決の先導モデルとなることを目指し、</w:t>
      </w:r>
      <w:r w:rsidR="007524C7">
        <w:rPr>
          <w:rFonts w:eastAsiaTheme="minorHAnsi" w:hint="eastAsia"/>
        </w:rPr>
        <w:t>再生可能</w:t>
      </w:r>
      <w:r w:rsidR="00BC7382">
        <w:rPr>
          <w:rFonts w:eastAsiaTheme="minorHAnsi" w:hint="eastAsia"/>
        </w:rPr>
        <w:t>エネルギー</w:t>
      </w:r>
      <w:r w:rsidR="007524C7">
        <w:rPr>
          <w:rFonts w:eastAsiaTheme="minorHAnsi" w:hint="eastAsia"/>
        </w:rPr>
        <w:t>によるエネルギーの地産地消を実現するため、</w:t>
      </w:r>
      <w:r w:rsidR="00F27ED7">
        <w:rPr>
          <w:rFonts w:eastAsiaTheme="minorHAnsi" w:hint="eastAsia"/>
        </w:rPr>
        <w:t>「あわじ環境未来島構想」を掲げ、国の</w:t>
      </w:r>
      <w:r w:rsidR="00B6120C">
        <w:rPr>
          <w:rFonts w:eastAsiaTheme="minorHAnsi" w:hint="eastAsia"/>
        </w:rPr>
        <w:t>地域活性化総合特区の指定を受けました。</w:t>
      </w:r>
    </w:p>
    <w:p w14:paraId="564E713C" w14:textId="24677CC4" w:rsidR="001B36C7" w:rsidRPr="006B1CD2" w:rsidRDefault="0060270C" w:rsidP="0017213A">
      <w:pPr>
        <w:spacing w:line="360" w:lineRule="exact"/>
        <w:rPr>
          <w:rFonts w:eastAsiaTheme="minorHAnsi"/>
        </w:rPr>
      </w:pPr>
      <w:r>
        <w:rPr>
          <w:rFonts w:eastAsiaTheme="minorHAnsi" w:hint="eastAsia"/>
        </w:rPr>
        <w:t xml:space="preserve">　2011年には</w:t>
      </w:r>
      <w:r w:rsidR="0017213A">
        <w:rPr>
          <w:rFonts w:eastAsiaTheme="minorHAnsi" w:hint="eastAsia"/>
        </w:rPr>
        <w:t>8％だった</w:t>
      </w:r>
      <w:r>
        <w:rPr>
          <w:rFonts w:eastAsiaTheme="minorHAnsi" w:hint="eastAsia"/>
        </w:rPr>
        <w:t>島内の電力自給率</w:t>
      </w:r>
      <w:r w:rsidR="0017213A">
        <w:rPr>
          <w:rFonts w:eastAsiaTheme="minorHAnsi" w:hint="eastAsia"/>
        </w:rPr>
        <w:t>を、2020年に20％へ、2050年には100％を目指し取り組んでいるプロジェクトを視察する絶好の機会ですので、</w:t>
      </w:r>
      <w:r w:rsidR="00B6120C">
        <w:rPr>
          <w:rFonts w:eastAsiaTheme="minorHAnsi" w:hint="eastAsia"/>
        </w:rPr>
        <w:t>ご多忙</w:t>
      </w:r>
      <w:r w:rsidR="00843AFA">
        <w:rPr>
          <w:rFonts w:eastAsiaTheme="minorHAnsi" w:hint="eastAsia"/>
        </w:rPr>
        <w:t>とは存じますが、何卒ご参加下さいますようよろしくお願い致します。</w:t>
      </w:r>
    </w:p>
    <w:p w14:paraId="0017DB46" w14:textId="6C531F4F" w:rsidR="006B1A92" w:rsidRPr="006B1CD2" w:rsidRDefault="006B1A92" w:rsidP="004F06BA">
      <w:pPr>
        <w:pStyle w:val="a5"/>
        <w:spacing w:line="360" w:lineRule="exact"/>
        <w:rPr>
          <w:rFonts w:eastAsiaTheme="minorHAnsi"/>
        </w:rPr>
      </w:pPr>
      <w:r w:rsidRPr="006B1CD2">
        <w:rPr>
          <w:rFonts w:eastAsiaTheme="minorHAnsi" w:hint="eastAsia"/>
        </w:rPr>
        <w:t>謹白</w:t>
      </w:r>
    </w:p>
    <w:p w14:paraId="7600F1A7" w14:textId="387A2F42" w:rsidR="00D61FAA" w:rsidRPr="006B1CD2" w:rsidRDefault="00D61FAA" w:rsidP="004F06BA">
      <w:pPr>
        <w:pStyle w:val="a7"/>
        <w:spacing w:line="360" w:lineRule="exact"/>
        <w:rPr>
          <w:rFonts w:eastAsiaTheme="minorHAnsi"/>
        </w:rPr>
      </w:pPr>
      <w:r w:rsidRPr="006B1CD2">
        <w:rPr>
          <w:rFonts w:eastAsiaTheme="minorHAnsi" w:hint="eastAsia"/>
        </w:rPr>
        <w:t>記</w:t>
      </w:r>
    </w:p>
    <w:p w14:paraId="7BB62604" w14:textId="7FECAABF" w:rsidR="0017624A" w:rsidRPr="006B1CD2" w:rsidRDefault="00D61FAA" w:rsidP="00843AFA">
      <w:pPr>
        <w:spacing w:line="360" w:lineRule="exact"/>
        <w:rPr>
          <w:rFonts w:eastAsiaTheme="minorHAnsi"/>
        </w:rPr>
      </w:pPr>
      <w:r w:rsidRPr="006B1CD2">
        <w:rPr>
          <w:rFonts w:eastAsiaTheme="minorHAnsi" w:hint="eastAsia"/>
        </w:rPr>
        <w:t>１．</w:t>
      </w:r>
      <w:r w:rsidR="0096728F" w:rsidRPr="0096728F">
        <w:rPr>
          <w:rFonts w:eastAsiaTheme="minorHAnsi" w:hint="eastAsia"/>
          <w:spacing w:val="210"/>
          <w:kern w:val="0"/>
          <w:fitText w:val="840" w:id="-1478232832"/>
        </w:rPr>
        <w:t>日</w:t>
      </w:r>
      <w:r w:rsidR="0096728F" w:rsidRPr="0096728F">
        <w:rPr>
          <w:rFonts w:eastAsiaTheme="minorHAnsi" w:hint="eastAsia"/>
          <w:kern w:val="0"/>
          <w:fitText w:val="840" w:id="-1478232832"/>
        </w:rPr>
        <w:t>程</w:t>
      </w:r>
      <w:r w:rsidRPr="006B1CD2">
        <w:rPr>
          <w:rFonts w:eastAsiaTheme="minorHAnsi" w:hint="eastAsia"/>
        </w:rPr>
        <w:t xml:space="preserve">　　</w:t>
      </w:r>
      <w:r w:rsidR="00DD12FD" w:rsidRPr="006B1CD2">
        <w:rPr>
          <w:rFonts w:eastAsiaTheme="minorHAnsi" w:hint="eastAsia"/>
        </w:rPr>
        <w:t>令和４</w:t>
      </w:r>
      <w:r w:rsidRPr="006B1CD2">
        <w:rPr>
          <w:rFonts w:eastAsiaTheme="minorHAnsi" w:hint="eastAsia"/>
        </w:rPr>
        <w:t>年</w:t>
      </w:r>
      <w:r w:rsidR="0096728F">
        <w:rPr>
          <w:rFonts w:eastAsiaTheme="minorHAnsi" w:hint="eastAsia"/>
        </w:rPr>
        <w:t>１０</w:t>
      </w:r>
      <w:r w:rsidRPr="006B1CD2">
        <w:rPr>
          <w:rFonts w:eastAsiaTheme="minorHAnsi" w:hint="eastAsia"/>
        </w:rPr>
        <w:t>月</w:t>
      </w:r>
      <w:r w:rsidR="0096728F">
        <w:rPr>
          <w:rFonts w:eastAsiaTheme="minorHAnsi" w:hint="eastAsia"/>
        </w:rPr>
        <w:t>１２</w:t>
      </w:r>
      <w:r w:rsidRPr="006B1CD2">
        <w:rPr>
          <w:rFonts w:eastAsiaTheme="minorHAnsi" w:hint="eastAsia"/>
        </w:rPr>
        <w:t>日（</w:t>
      </w:r>
      <w:r w:rsidR="0096728F">
        <w:rPr>
          <w:rFonts w:eastAsiaTheme="minorHAnsi" w:hint="eastAsia"/>
        </w:rPr>
        <w:t>火</w:t>
      </w:r>
      <w:r w:rsidRPr="006B1CD2">
        <w:rPr>
          <w:rFonts w:eastAsiaTheme="minorHAnsi" w:hint="eastAsia"/>
        </w:rPr>
        <w:t>）</w:t>
      </w:r>
      <w:r w:rsidR="0096728F">
        <w:rPr>
          <w:rFonts w:eastAsiaTheme="minorHAnsi" w:hint="eastAsia"/>
        </w:rPr>
        <w:t>～１３日（水）</w:t>
      </w:r>
    </w:p>
    <w:p w14:paraId="1EAACE53" w14:textId="77777777" w:rsidR="00EE2E04" w:rsidRDefault="00D61FAA" w:rsidP="00EE2E04">
      <w:pPr>
        <w:spacing w:line="360" w:lineRule="exact"/>
        <w:rPr>
          <w:rFonts w:eastAsiaTheme="minorHAnsi"/>
          <w:kern w:val="0"/>
        </w:rPr>
      </w:pPr>
      <w:r w:rsidRPr="006B1CD2">
        <w:rPr>
          <w:rFonts w:eastAsiaTheme="minorHAnsi" w:hint="eastAsia"/>
        </w:rPr>
        <w:t>２．</w:t>
      </w:r>
      <w:r w:rsidR="0096728F" w:rsidRPr="00EE2E04">
        <w:rPr>
          <w:rFonts w:eastAsiaTheme="minorHAnsi" w:hint="eastAsia"/>
          <w:spacing w:val="52"/>
          <w:kern w:val="0"/>
          <w:fitText w:val="840" w:id="-1478232831"/>
        </w:rPr>
        <w:t>視察</w:t>
      </w:r>
      <w:r w:rsidR="0096728F" w:rsidRPr="00EE2E04">
        <w:rPr>
          <w:rFonts w:eastAsiaTheme="minorHAnsi" w:hint="eastAsia"/>
          <w:spacing w:val="1"/>
          <w:kern w:val="0"/>
          <w:fitText w:val="840" w:id="-1478232831"/>
        </w:rPr>
        <w:t>先</w:t>
      </w:r>
      <w:r w:rsidR="0096728F">
        <w:rPr>
          <w:rFonts w:eastAsiaTheme="minorHAnsi" w:hint="eastAsia"/>
          <w:kern w:val="0"/>
        </w:rPr>
        <w:t xml:space="preserve">　　</w:t>
      </w:r>
      <w:r w:rsidR="00F224DB">
        <w:rPr>
          <w:rFonts w:eastAsiaTheme="minorHAnsi" w:hint="eastAsia"/>
          <w:kern w:val="0"/>
        </w:rPr>
        <w:t>➀野島断層保存館</w:t>
      </w:r>
      <w:r w:rsidR="00EE2E04">
        <w:rPr>
          <w:rFonts w:eastAsiaTheme="minorHAnsi" w:hint="eastAsia"/>
          <w:kern w:val="0"/>
        </w:rPr>
        <w:t>・・・</w:t>
      </w:r>
      <w:r w:rsidR="002808C1">
        <w:rPr>
          <w:rFonts w:eastAsiaTheme="minorHAnsi" w:hint="eastAsia"/>
          <w:kern w:val="0"/>
        </w:rPr>
        <w:t>阪神淡路大震災で震源地となった野島断層保存館</w:t>
      </w:r>
      <w:r w:rsidR="00EE2E04">
        <w:rPr>
          <w:rFonts w:eastAsiaTheme="minorHAnsi" w:hint="eastAsia"/>
          <w:kern w:val="0"/>
        </w:rPr>
        <w:t>にて、</w:t>
      </w:r>
    </w:p>
    <w:p w14:paraId="1278DB52" w14:textId="77777777" w:rsidR="00EE2E04" w:rsidRDefault="00EE2E04" w:rsidP="00EE2E04">
      <w:pPr>
        <w:spacing w:line="360" w:lineRule="exact"/>
        <w:ind w:firstLineChars="900" w:firstLine="1890"/>
        <w:rPr>
          <w:rFonts w:eastAsiaTheme="minorHAnsi"/>
          <w:kern w:val="0"/>
        </w:rPr>
      </w:pPr>
      <w:r>
        <w:rPr>
          <w:rFonts w:eastAsiaTheme="minorHAnsi" w:hint="eastAsia"/>
          <w:kern w:val="0"/>
        </w:rPr>
        <w:t>当施設を管理運営、且つ島内電力の地産地消を進める（株）ほくだん様の取組み</w:t>
      </w:r>
    </w:p>
    <w:p w14:paraId="6E0BE168" w14:textId="19BA1308" w:rsidR="00B118DF" w:rsidRDefault="00EE2E04" w:rsidP="00EE2E04">
      <w:pPr>
        <w:spacing w:line="360" w:lineRule="exact"/>
        <w:ind w:firstLineChars="900" w:firstLine="1890"/>
        <w:rPr>
          <w:rFonts w:eastAsiaTheme="minorHAnsi"/>
          <w:kern w:val="0"/>
        </w:rPr>
      </w:pPr>
      <w:r>
        <w:rPr>
          <w:rFonts w:eastAsiaTheme="minorHAnsi" w:hint="eastAsia"/>
          <w:kern w:val="0"/>
        </w:rPr>
        <w:t>をご紹介いただきます。</w:t>
      </w:r>
    </w:p>
    <w:p w14:paraId="3CD93E66" w14:textId="5C3CA122" w:rsidR="00F224DB" w:rsidRDefault="00F224DB" w:rsidP="00716BFF">
      <w:pPr>
        <w:spacing w:line="360" w:lineRule="exact"/>
        <w:rPr>
          <w:rFonts w:eastAsiaTheme="minorHAnsi"/>
          <w:kern w:val="0"/>
        </w:rPr>
      </w:pPr>
      <w:r>
        <w:rPr>
          <w:rFonts w:eastAsiaTheme="minorHAnsi" w:hint="eastAsia"/>
          <w:kern w:val="0"/>
        </w:rPr>
        <w:t xml:space="preserve">　　　　　　　　②（株）淡路貴船太陽光発電所</w:t>
      </w:r>
      <w:r w:rsidR="00EE2E04">
        <w:rPr>
          <w:rFonts w:eastAsiaTheme="minorHAnsi" w:hint="eastAsia"/>
          <w:kern w:val="0"/>
        </w:rPr>
        <w:t>・・・</w:t>
      </w:r>
      <w:r w:rsidR="00197F8D">
        <w:rPr>
          <w:rFonts w:eastAsiaTheme="minorHAnsi" w:hint="eastAsia"/>
          <w:kern w:val="0"/>
        </w:rPr>
        <w:t>発電出力30MW、年間発電量3</w:t>
      </w:r>
      <w:r w:rsidR="00197F8D">
        <w:rPr>
          <w:rFonts w:eastAsiaTheme="minorHAnsi"/>
          <w:kern w:val="0"/>
        </w:rPr>
        <w:t>,100</w:t>
      </w:r>
      <w:r w:rsidR="00197F8D">
        <w:rPr>
          <w:rFonts w:eastAsiaTheme="minorHAnsi" w:hint="eastAsia"/>
          <w:kern w:val="0"/>
        </w:rPr>
        <w:t>万k</w:t>
      </w:r>
      <w:r w:rsidR="00197F8D">
        <w:rPr>
          <w:rFonts w:eastAsiaTheme="minorHAnsi"/>
          <w:kern w:val="0"/>
        </w:rPr>
        <w:t>Wh</w:t>
      </w:r>
    </w:p>
    <w:p w14:paraId="1CFE89CB" w14:textId="49744774" w:rsidR="00197F8D" w:rsidRDefault="00197F8D" w:rsidP="00716BFF">
      <w:pPr>
        <w:spacing w:line="360" w:lineRule="exact"/>
        <w:rPr>
          <w:rFonts w:eastAsiaTheme="minorHAnsi"/>
          <w:kern w:val="0"/>
        </w:rPr>
      </w:pPr>
      <w:r>
        <w:rPr>
          <w:rFonts w:eastAsiaTheme="minorHAnsi" w:hint="eastAsia"/>
          <w:kern w:val="0"/>
        </w:rPr>
        <w:t xml:space="preserve">　　　　　　　　　（一般家庭約9</w:t>
      </w:r>
      <w:r>
        <w:rPr>
          <w:rFonts w:eastAsiaTheme="minorHAnsi"/>
          <w:kern w:val="0"/>
        </w:rPr>
        <w:t>,000</w:t>
      </w:r>
      <w:r>
        <w:rPr>
          <w:rFonts w:eastAsiaTheme="minorHAnsi" w:hint="eastAsia"/>
          <w:kern w:val="0"/>
        </w:rPr>
        <w:t>世帯分の年間電気使用量）</w:t>
      </w:r>
      <w:r w:rsidR="00A90DD5">
        <w:rPr>
          <w:rFonts w:eastAsiaTheme="minorHAnsi" w:hint="eastAsia"/>
          <w:kern w:val="0"/>
        </w:rPr>
        <w:t>の国内最大級の発電所。</w:t>
      </w:r>
    </w:p>
    <w:p w14:paraId="59A215AC" w14:textId="7D82D3FB" w:rsidR="00F224DB" w:rsidRDefault="00F224DB" w:rsidP="00716BFF">
      <w:pPr>
        <w:spacing w:line="360" w:lineRule="exact"/>
        <w:rPr>
          <w:rFonts w:eastAsiaTheme="minorHAnsi"/>
          <w:kern w:val="0"/>
        </w:rPr>
      </w:pPr>
      <w:r>
        <w:rPr>
          <w:rFonts w:eastAsiaTheme="minorHAnsi" w:hint="eastAsia"/>
          <w:kern w:val="0"/>
        </w:rPr>
        <w:t xml:space="preserve">　　　　　　　　③（有）杉本商会</w:t>
      </w:r>
      <w:r w:rsidR="00A90DD5">
        <w:rPr>
          <w:rFonts w:eastAsiaTheme="minorHAnsi" w:hint="eastAsia"/>
          <w:kern w:val="0"/>
        </w:rPr>
        <w:t>・・・バイオマスボイラーに使用する竹チップ製造会社。</w:t>
      </w:r>
    </w:p>
    <w:p w14:paraId="16A7B741" w14:textId="06894282" w:rsidR="00F224DB" w:rsidRPr="00724FCF" w:rsidRDefault="00F224DB" w:rsidP="00716BFF">
      <w:pPr>
        <w:spacing w:line="360" w:lineRule="exact"/>
        <w:rPr>
          <w:rFonts w:eastAsiaTheme="minorHAnsi"/>
        </w:rPr>
      </w:pPr>
      <w:r>
        <w:rPr>
          <w:rFonts w:eastAsiaTheme="minorHAnsi" w:hint="eastAsia"/>
          <w:kern w:val="0"/>
        </w:rPr>
        <w:t xml:space="preserve">　　　　　　　　④ウエルネスパーク五色</w:t>
      </w:r>
      <w:r w:rsidR="00A90DD5">
        <w:rPr>
          <w:rFonts w:eastAsiaTheme="minorHAnsi" w:hint="eastAsia"/>
          <w:kern w:val="0"/>
        </w:rPr>
        <w:t>・・・温浴施設に大型竹チップボイラーを使用</w:t>
      </w:r>
      <w:r w:rsidR="004F06BA">
        <w:rPr>
          <w:rFonts w:eastAsiaTheme="minorHAnsi" w:hint="eastAsia"/>
          <w:kern w:val="0"/>
        </w:rPr>
        <w:t>。</w:t>
      </w:r>
    </w:p>
    <w:p w14:paraId="5CD75017" w14:textId="46672560" w:rsidR="003E10A6" w:rsidRPr="00BC32F4" w:rsidRDefault="00DE7CFA" w:rsidP="00716BFF">
      <w:pPr>
        <w:spacing w:line="360" w:lineRule="exact"/>
        <w:rPr>
          <w:rFonts w:eastAsiaTheme="minorHAnsi"/>
          <w:kern w:val="0"/>
        </w:rPr>
      </w:pPr>
      <w:r>
        <w:rPr>
          <w:rFonts w:eastAsiaTheme="minorHAnsi" w:hint="eastAsia"/>
        </w:rPr>
        <w:t>３．</w:t>
      </w:r>
      <w:r w:rsidR="00827BBD">
        <w:rPr>
          <w:rFonts w:eastAsiaTheme="minorHAnsi" w:hint="eastAsia"/>
          <w:kern w:val="0"/>
        </w:rPr>
        <w:t>募集定員</w:t>
      </w:r>
      <w:r>
        <w:rPr>
          <w:rFonts w:eastAsiaTheme="minorHAnsi" w:hint="eastAsia"/>
          <w:kern w:val="0"/>
        </w:rPr>
        <w:t xml:space="preserve">　　</w:t>
      </w:r>
      <w:r w:rsidR="00827BBD">
        <w:rPr>
          <w:rFonts w:eastAsiaTheme="minorHAnsi" w:hint="eastAsia"/>
          <w:kern w:val="0"/>
        </w:rPr>
        <w:t>１５名程度</w:t>
      </w:r>
    </w:p>
    <w:p w14:paraId="02123007" w14:textId="37148358" w:rsidR="00D61FAA" w:rsidRPr="004C5E2B" w:rsidRDefault="00DE7CFA" w:rsidP="00615A64">
      <w:pPr>
        <w:spacing w:line="360" w:lineRule="exact"/>
        <w:rPr>
          <w:rFonts w:eastAsiaTheme="minorHAnsi"/>
        </w:rPr>
      </w:pPr>
      <w:r>
        <w:rPr>
          <w:rFonts w:eastAsiaTheme="minorHAnsi" w:hint="eastAsia"/>
        </w:rPr>
        <w:t>４</w:t>
      </w:r>
      <w:r w:rsidR="00D61FAA" w:rsidRPr="006B1CD2">
        <w:rPr>
          <w:rFonts w:eastAsiaTheme="minorHAnsi" w:hint="eastAsia"/>
        </w:rPr>
        <w:t>．</w:t>
      </w:r>
      <w:r w:rsidR="00827BBD">
        <w:rPr>
          <w:rFonts w:eastAsiaTheme="minorHAnsi" w:hint="eastAsia"/>
        </w:rPr>
        <w:t>視察代金</w:t>
      </w:r>
      <w:r w:rsidR="00D61FAA" w:rsidRPr="006B1CD2">
        <w:rPr>
          <w:rFonts w:eastAsiaTheme="minorHAnsi" w:hint="eastAsia"/>
        </w:rPr>
        <w:t xml:space="preserve">　　</w:t>
      </w:r>
      <w:r w:rsidR="00FF0E3A">
        <w:rPr>
          <w:rFonts w:eastAsiaTheme="minorHAnsi" w:hint="eastAsia"/>
        </w:rPr>
        <w:t>５</w:t>
      </w:r>
      <w:r w:rsidR="0019129E">
        <w:rPr>
          <w:rFonts w:eastAsiaTheme="minorHAnsi" w:hint="eastAsia"/>
        </w:rPr>
        <w:t>０，０００円／人</w:t>
      </w:r>
    </w:p>
    <w:p w14:paraId="58E1EEDE" w14:textId="065D46BA" w:rsidR="00D61FAA" w:rsidRDefault="0022163D" w:rsidP="00716BFF">
      <w:pPr>
        <w:spacing w:line="360" w:lineRule="exact"/>
        <w:rPr>
          <w:rStyle w:val="a9"/>
          <w:rFonts w:eastAsiaTheme="minorHAnsi"/>
          <w:color w:val="auto"/>
          <w:u w:val="none"/>
        </w:rPr>
      </w:pPr>
      <w:r w:rsidRPr="006B1CD2">
        <w:rPr>
          <w:rFonts w:eastAsiaTheme="minorHAnsi" w:hint="eastAsia"/>
        </w:rPr>
        <w:t>下記ご記入の上、</w:t>
      </w:r>
      <w:r w:rsidR="000D52DD" w:rsidRPr="00615A64">
        <w:rPr>
          <w:rFonts w:eastAsiaTheme="minorHAnsi" w:hint="eastAsia"/>
          <w:b/>
          <w:bCs/>
        </w:rPr>
        <w:t>８</w:t>
      </w:r>
      <w:r w:rsidR="00D61FAA" w:rsidRPr="00615A64">
        <w:rPr>
          <w:rFonts w:eastAsiaTheme="minorHAnsi" w:hint="eastAsia"/>
          <w:b/>
          <w:bCs/>
        </w:rPr>
        <w:t>月</w:t>
      </w:r>
      <w:r w:rsidR="00D73758">
        <w:rPr>
          <w:rFonts w:eastAsiaTheme="minorHAnsi" w:hint="eastAsia"/>
          <w:b/>
          <w:bCs/>
        </w:rPr>
        <w:t>２６</w:t>
      </w:r>
      <w:r w:rsidR="00D61FAA" w:rsidRPr="00615A64">
        <w:rPr>
          <w:rFonts w:eastAsiaTheme="minorHAnsi" w:hint="eastAsia"/>
          <w:b/>
          <w:bCs/>
        </w:rPr>
        <w:t>日</w:t>
      </w:r>
      <w:r w:rsidR="00C04238" w:rsidRPr="00615A64">
        <w:rPr>
          <w:rFonts w:eastAsiaTheme="minorHAnsi" w:hint="eastAsia"/>
          <w:b/>
          <w:bCs/>
        </w:rPr>
        <w:t>（</w:t>
      </w:r>
      <w:r w:rsidR="00D73758">
        <w:rPr>
          <w:rFonts w:eastAsiaTheme="minorHAnsi" w:hint="eastAsia"/>
          <w:b/>
          <w:bCs/>
        </w:rPr>
        <w:t>金</w:t>
      </w:r>
      <w:r w:rsidR="00C04238" w:rsidRPr="00615A64">
        <w:rPr>
          <w:rFonts w:eastAsiaTheme="minorHAnsi" w:hint="eastAsia"/>
          <w:b/>
          <w:bCs/>
        </w:rPr>
        <w:t>）</w:t>
      </w:r>
      <w:r w:rsidR="00D61FAA" w:rsidRPr="00615A64">
        <w:rPr>
          <w:rFonts w:eastAsiaTheme="minorHAnsi" w:hint="eastAsia"/>
          <w:b/>
          <w:bCs/>
        </w:rPr>
        <w:t>まで</w:t>
      </w:r>
      <w:r w:rsidR="00827BBD">
        <w:rPr>
          <w:rFonts w:eastAsiaTheme="minorHAnsi" w:hint="eastAsia"/>
        </w:rPr>
        <w:t>にお申込み</w:t>
      </w:r>
      <w:r w:rsidR="00D61FAA" w:rsidRPr="006B1CD2">
        <w:rPr>
          <w:rFonts w:eastAsiaTheme="minorHAnsi" w:hint="eastAsia"/>
        </w:rPr>
        <w:t>ください</w:t>
      </w:r>
      <w:r w:rsidR="00716BFF" w:rsidRPr="006B1CD2">
        <w:rPr>
          <w:rFonts w:eastAsiaTheme="minorHAnsi" w:hint="eastAsia"/>
        </w:rPr>
        <w:t>（</w:t>
      </w:r>
      <w:r w:rsidR="00D61FAA" w:rsidRPr="006B1CD2">
        <w:rPr>
          <w:rFonts w:eastAsiaTheme="minorHAnsi" w:hint="eastAsia"/>
        </w:rPr>
        <w:t>E-mail：</w:t>
      </w:r>
      <w:hyperlink r:id="rId6" w:history="1">
        <w:r w:rsidR="003E3DBD" w:rsidRPr="006B1CD2">
          <w:rPr>
            <w:rStyle w:val="a9"/>
            <w:rFonts w:eastAsiaTheme="minorHAnsi"/>
          </w:rPr>
          <w:t>yoshizawa@tekkokiden.or.jp</w:t>
        </w:r>
      </w:hyperlink>
      <w:r w:rsidR="00716BFF" w:rsidRPr="006B1CD2">
        <w:rPr>
          <w:rStyle w:val="a9"/>
          <w:rFonts w:eastAsiaTheme="minorHAnsi" w:hint="eastAsia"/>
          <w:color w:val="auto"/>
          <w:u w:val="none"/>
        </w:rPr>
        <w:t>）</w:t>
      </w:r>
    </w:p>
    <w:p w14:paraId="2ABC6E4F" w14:textId="2FB44CDF" w:rsidR="00615A64" w:rsidRPr="00615A64" w:rsidRDefault="00615A64" w:rsidP="00716BFF">
      <w:pPr>
        <w:spacing w:line="360" w:lineRule="exact"/>
        <w:rPr>
          <w:rStyle w:val="a9"/>
          <w:rFonts w:eastAsiaTheme="minorHAnsi"/>
          <w:color w:val="auto"/>
        </w:rPr>
      </w:pPr>
      <w:r w:rsidRPr="00615A64">
        <w:rPr>
          <w:rStyle w:val="a9"/>
          <w:rFonts w:eastAsiaTheme="minorHAnsi" w:hint="eastAsia"/>
          <w:color w:val="auto"/>
        </w:rPr>
        <w:t xml:space="preserve">　　　　　　　　　　　　　　　　　　　　　　　　　　　　</w:t>
      </w:r>
      <w:r w:rsidR="00447216">
        <w:rPr>
          <w:rStyle w:val="a9"/>
          <w:rFonts w:eastAsiaTheme="minorHAnsi" w:hint="eastAsia"/>
          <w:color w:val="auto"/>
        </w:rPr>
        <w:t xml:space="preserve">　　　　　事務局担当　吉澤・名倉</w:t>
      </w:r>
    </w:p>
    <w:p w14:paraId="461C38C7" w14:textId="515E0AA4" w:rsidR="00615A64" w:rsidRDefault="00615A64" w:rsidP="00615A64">
      <w:pPr>
        <w:spacing w:line="360" w:lineRule="exact"/>
        <w:jc w:val="center"/>
        <w:rPr>
          <w:rFonts w:eastAsiaTheme="minorHAnsi"/>
        </w:rPr>
      </w:pPr>
      <w:r>
        <w:rPr>
          <w:rFonts w:eastAsiaTheme="minorHAnsi" w:hint="eastAsia"/>
        </w:rPr>
        <w:t>環境視察申込書</w:t>
      </w:r>
    </w:p>
    <w:tbl>
      <w:tblPr>
        <w:tblStyle w:val="af1"/>
        <w:tblW w:w="9332" w:type="dxa"/>
        <w:tblLook w:val="04A0" w:firstRow="1" w:lastRow="0" w:firstColumn="1" w:lastColumn="0" w:noHBand="0" w:noVBand="1"/>
      </w:tblPr>
      <w:tblGrid>
        <w:gridCol w:w="1846"/>
        <w:gridCol w:w="5982"/>
        <w:gridCol w:w="1504"/>
      </w:tblGrid>
      <w:tr w:rsidR="00765235" w14:paraId="46451E06" w14:textId="6706B37D" w:rsidTr="00615A64">
        <w:trPr>
          <w:trHeight w:val="701"/>
        </w:trPr>
        <w:tc>
          <w:tcPr>
            <w:tcW w:w="1846" w:type="dxa"/>
            <w:vAlign w:val="center"/>
          </w:tcPr>
          <w:p w14:paraId="746EA379" w14:textId="4EBEF741" w:rsidR="00765235" w:rsidRDefault="00765235" w:rsidP="00716BFF">
            <w:pPr>
              <w:spacing w:line="360" w:lineRule="exact"/>
              <w:rPr>
                <w:rFonts w:eastAsiaTheme="minorHAnsi"/>
              </w:rPr>
            </w:pPr>
            <w:r>
              <w:rPr>
                <w:rFonts w:eastAsiaTheme="minorHAnsi" w:hint="eastAsia"/>
              </w:rPr>
              <w:t>会社名</w:t>
            </w:r>
          </w:p>
        </w:tc>
        <w:tc>
          <w:tcPr>
            <w:tcW w:w="7486" w:type="dxa"/>
            <w:gridSpan w:val="2"/>
            <w:vAlign w:val="center"/>
          </w:tcPr>
          <w:p w14:paraId="0720BC3F" w14:textId="77777777" w:rsidR="00765235" w:rsidRDefault="00765235" w:rsidP="00716BFF">
            <w:pPr>
              <w:spacing w:line="360" w:lineRule="exact"/>
              <w:rPr>
                <w:rFonts w:eastAsiaTheme="minorHAnsi"/>
              </w:rPr>
            </w:pPr>
          </w:p>
        </w:tc>
      </w:tr>
      <w:tr w:rsidR="00765235" w14:paraId="456FF609" w14:textId="0DE27DB4" w:rsidTr="00615A64">
        <w:trPr>
          <w:trHeight w:val="348"/>
        </w:trPr>
        <w:tc>
          <w:tcPr>
            <w:tcW w:w="1846" w:type="dxa"/>
            <w:vAlign w:val="center"/>
          </w:tcPr>
          <w:p w14:paraId="649DAB56" w14:textId="1CB6BD73" w:rsidR="00765235" w:rsidRDefault="00765235" w:rsidP="00716BFF">
            <w:pPr>
              <w:spacing w:line="360" w:lineRule="exact"/>
              <w:rPr>
                <w:rFonts w:eastAsiaTheme="minorHAnsi"/>
              </w:rPr>
            </w:pPr>
            <w:r>
              <w:rPr>
                <w:rFonts w:eastAsiaTheme="minorHAnsi" w:hint="eastAsia"/>
              </w:rPr>
              <w:t>フリガナ</w:t>
            </w:r>
          </w:p>
        </w:tc>
        <w:tc>
          <w:tcPr>
            <w:tcW w:w="7486" w:type="dxa"/>
            <w:gridSpan w:val="2"/>
            <w:vAlign w:val="center"/>
          </w:tcPr>
          <w:p w14:paraId="44FD1A70" w14:textId="77777777" w:rsidR="00765235" w:rsidRDefault="00765235" w:rsidP="00716BFF">
            <w:pPr>
              <w:spacing w:line="360" w:lineRule="exact"/>
              <w:rPr>
                <w:rFonts w:eastAsiaTheme="minorHAnsi"/>
              </w:rPr>
            </w:pPr>
          </w:p>
        </w:tc>
      </w:tr>
      <w:tr w:rsidR="00765235" w14:paraId="79FCE223" w14:textId="3CEC0F6F" w:rsidTr="00615A64">
        <w:trPr>
          <w:trHeight w:val="701"/>
        </w:trPr>
        <w:tc>
          <w:tcPr>
            <w:tcW w:w="1846" w:type="dxa"/>
            <w:vAlign w:val="center"/>
          </w:tcPr>
          <w:p w14:paraId="733EA017" w14:textId="62C2F3D7" w:rsidR="00765235" w:rsidRDefault="00765235" w:rsidP="00716BFF">
            <w:pPr>
              <w:spacing w:line="360" w:lineRule="exact"/>
              <w:rPr>
                <w:rFonts w:eastAsiaTheme="minorHAnsi"/>
              </w:rPr>
            </w:pPr>
            <w:r>
              <w:rPr>
                <w:rFonts w:eastAsiaTheme="minorHAnsi" w:hint="eastAsia"/>
              </w:rPr>
              <w:t>お名前（年齢）</w:t>
            </w:r>
          </w:p>
        </w:tc>
        <w:tc>
          <w:tcPr>
            <w:tcW w:w="5982" w:type="dxa"/>
            <w:vAlign w:val="center"/>
          </w:tcPr>
          <w:p w14:paraId="449096FB" w14:textId="77777777" w:rsidR="00765235" w:rsidRDefault="00765235" w:rsidP="00716BFF">
            <w:pPr>
              <w:spacing w:line="360" w:lineRule="exact"/>
              <w:rPr>
                <w:rFonts w:eastAsiaTheme="minorHAnsi"/>
              </w:rPr>
            </w:pPr>
          </w:p>
        </w:tc>
        <w:tc>
          <w:tcPr>
            <w:tcW w:w="1503" w:type="dxa"/>
            <w:vAlign w:val="center"/>
          </w:tcPr>
          <w:p w14:paraId="4718D982" w14:textId="654689B5" w:rsidR="00765235" w:rsidRDefault="00765235" w:rsidP="00716BFF">
            <w:pPr>
              <w:spacing w:line="360" w:lineRule="exact"/>
              <w:rPr>
                <w:rFonts w:eastAsiaTheme="minorHAnsi"/>
              </w:rPr>
            </w:pPr>
            <w:r>
              <w:rPr>
                <w:rFonts w:eastAsiaTheme="minorHAnsi" w:hint="eastAsia"/>
              </w:rPr>
              <w:t>（　　　才）</w:t>
            </w:r>
          </w:p>
        </w:tc>
      </w:tr>
      <w:tr w:rsidR="00765235" w14:paraId="5463816F" w14:textId="1F5D354F" w:rsidTr="00615A64">
        <w:trPr>
          <w:trHeight w:val="701"/>
        </w:trPr>
        <w:tc>
          <w:tcPr>
            <w:tcW w:w="1846" w:type="dxa"/>
            <w:vAlign w:val="center"/>
          </w:tcPr>
          <w:p w14:paraId="757C5970" w14:textId="6322728B" w:rsidR="00765235" w:rsidRDefault="00765235" w:rsidP="00716BFF">
            <w:pPr>
              <w:spacing w:line="360" w:lineRule="exact"/>
              <w:rPr>
                <w:rFonts w:eastAsiaTheme="minorHAnsi"/>
              </w:rPr>
            </w:pPr>
            <w:r>
              <w:rPr>
                <w:rFonts w:eastAsiaTheme="minorHAnsi" w:hint="eastAsia"/>
              </w:rPr>
              <w:t>役職</w:t>
            </w:r>
          </w:p>
        </w:tc>
        <w:tc>
          <w:tcPr>
            <w:tcW w:w="7486" w:type="dxa"/>
            <w:gridSpan w:val="2"/>
            <w:vAlign w:val="center"/>
          </w:tcPr>
          <w:p w14:paraId="55D2CC73" w14:textId="77777777" w:rsidR="00765235" w:rsidRDefault="00765235" w:rsidP="00716BFF">
            <w:pPr>
              <w:spacing w:line="360" w:lineRule="exact"/>
              <w:rPr>
                <w:rFonts w:eastAsiaTheme="minorHAnsi"/>
              </w:rPr>
            </w:pPr>
          </w:p>
        </w:tc>
      </w:tr>
      <w:tr w:rsidR="00765235" w14:paraId="18DAADDA" w14:textId="12FA2CD3" w:rsidTr="00615A64">
        <w:trPr>
          <w:trHeight w:val="671"/>
        </w:trPr>
        <w:tc>
          <w:tcPr>
            <w:tcW w:w="1846" w:type="dxa"/>
            <w:vAlign w:val="center"/>
          </w:tcPr>
          <w:p w14:paraId="08697544" w14:textId="52C1472F" w:rsidR="00765235" w:rsidRDefault="00765235" w:rsidP="00716BFF">
            <w:pPr>
              <w:spacing w:line="360" w:lineRule="exact"/>
              <w:rPr>
                <w:rFonts w:eastAsiaTheme="minorHAnsi"/>
              </w:rPr>
            </w:pPr>
            <w:r>
              <w:rPr>
                <w:rFonts w:eastAsiaTheme="minorHAnsi" w:hint="eastAsia"/>
              </w:rPr>
              <w:t>携帯電話番号</w:t>
            </w:r>
          </w:p>
        </w:tc>
        <w:tc>
          <w:tcPr>
            <w:tcW w:w="7486" w:type="dxa"/>
            <w:gridSpan w:val="2"/>
            <w:vAlign w:val="center"/>
          </w:tcPr>
          <w:p w14:paraId="22965459" w14:textId="77777777" w:rsidR="00765235" w:rsidRDefault="00765235" w:rsidP="00716BFF">
            <w:pPr>
              <w:spacing w:line="360" w:lineRule="exact"/>
              <w:rPr>
                <w:rFonts w:eastAsiaTheme="minorHAnsi"/>
              </w:rPr>
            </w:pPr>
          </w:p>
        </w:tc>
      </w:tr>
    </w:tbl>
    <w:p w14:paraId="40E45E28" w14:textId="05FC1683" w:rsidR="004F09B8" w:rsidRPr="006B1CD2" w:rsidRDefault="00584478" w:rsidP="00584478">
      <w:pPr>
        <w:spacing w:line="360" w:lineRule="exact"/>
        <w:jc w:val="right"/>
        <w:rPr>
          <w:rFonts w:eastAsiaTheme="minorHAnsi"/>
        </w:rPr>
      </w:pPr>
      <w:r>
        <w:rPr>
          <w:rFonts w:eastAsiaTheme="minorHAnsi" w:hint="eastAsia"/>
        </w:rPr>
        <w:t>※お部屋は全てシングル</w:t>
      </w:r>
      <w:r w:rsidR="00A95B96">
        <w:rPr>
          <w:rFonts w:eastAsiaTheme="minorHAnsi" w:hint="eastAsia"/>
        </w:rPr>
        <w:t>ユース</w:t>
      </w:r>
      <w:r>
        <w:rPr>
          <w:rFonts w:eastAsiaTheme="minorHAnsi" w:hint="eastAsia"/>
        </w:rPr>
        <w:t>、禁煙になります。</w:t>
      </w:r>
    </w:p>
    <w:sectPr w:rsidR="004F09B8" w:rsidRPr="006B1CD2" w:rsidSect="00C708A9">
      <w:pgSz w:w="11906" w:h="16838" w:code="9"/>
      <w:pgMar w:top="567" w:right="1304" w:bottom="56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A1AF4" w14:textId="77777777" w:rsidR="00AC5190" w:rsidRDefault="00AC5190" w:rsidP="00F37FD7">
      <w:r>
        <w:separator/>
      </w:r>
    </w:p>
  </w:endnote>
  <w:endnote w:type="continuationSeparator" w:id="0">
    <w:p w14:paraId="49731149" w14:textId="77777777" w:rsidR="00AC5190" w:rsidRDefault="00AC5190" w:rsidP="00F37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F6842" w14:textId="77777777" w:rsidR="00AC5190" w:rsidRDefault="00AC5190" w:rsidP="00F37FD7">
      <w:r>
        <w:separator/>
      </w:r>
    </w:p>
  </w:footnote>
  <w:footnote w:type="continuationSeparator" w:id="0">
    <w:p w14:paraId="5BD3B6DE" w14:textId="77777777" w:rsidR="00AC5190" w:rsidRDefault="00AC5190" w:rsidP="00F37F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A92"/>
    <w:rsid w:val="00076540"/>
    <w:rsid w:val="00081B74"/>
    <w:rsid w:val="000B08AB"/>
    <w:rsid w:val="000B3526"/>
    <w:rsid w:val="000D52DD"/>
    <w:rsid w:val="000F1C99"/>
    <w:rsid w:val="00126497"/>
    <w:rsid w:val="0017213A"/>
    <w:rsid w:val="00175968"/>
    <w:rsid w:val="0017624A"/>
    <w:rsid w:val="0019129E"/>
    <w:rsid w:val="0019795E"/>
    <w:rsid w:val="00197F8D"/>
    <w:rsid w:val="001B3338"/>
    <w:rsid w:val="001B36C7"/>
    <w:rsid w:val="001E4DEB"/>
    <w:rsid w:val="00213A8E"/>
    <w:rsid w:val="0022163D"/>
    <w:rsid w:val="00257249"/>
    <w:rsid w:val="002808C1"/>
    <w:rsid w:val="003563FC"/>
    <w:rsid w:val="003B1B35"/>
    <w:rsid w:val="003B7CDE"/>
    <w:rsid w:val="003D0E49"/>
    <w:rsid w:val="003E10A6"/>
    <w:rsid w:val="003E3DBD"/>
    <w:rsid w:val="00425C27"/>
    <w:rsid w:val="00436B2D"/>
    <w:rsid w:val="00447216"/>
    <w:rsid w:val="00456D9F"/>
    <w:rsid w:val="00477E40"/>
    <w:rsid w:val="004B11FE"/>
    <w:rsid w:val="004C5E2B"/>
    <w:rsid w:val="004F06BA"/>
    <w:rsid w:val="004F09B8"/>
    <w:rsid w:val="00584478"/>
    <w:rsid w:val="005C16BD"/>
    <w:rsid w:val="005D5970"/>
    <w:rsid w:val="005E32D2"/>
    <w:rsid w:val="0060270C"/>
    <w:rsid w:val="00615A64"/>
    <w:rsid w:val="006764C3"/>
    <w:rsid w:val="00695A04"/>
    <w:rsid w:val="006B1A92"/>
    <w:rsid w:val="006B1CD2"/>
    <w:rsid w:val="006C74F6"/>
    <w:rsid w:val="006F4521"/>
    <w:rsid w:val="006F7896"/>
    <w:rsid w:val="0070171A"/>
    <w:rsid w:val="00710E8D"/>
    <w:rsid w:val="00716BFF"/>
    <w:rsid w:val="00717F51"/>
    <w:rsid w:val="00724FCF"/>
    <w:rsid w:val="007524C7"/>
    <w:rsid w:val="00765235"/>
    <w:rsid w:val="00773BEA"/>
    <w:rsid w:val="007742B7"/>
    <w:rsid w:val="007B2AE7"/>
    <w:rsid w:val="00827BBD"/>
    <w:rsid w:val="00843AFA"/>
    <w:rsid w:val="00845842"/>
    <w:rsid w:val="00866429"/>
    <w:rsid w:val="00905F6C"/>
    <w:rsid w:val="0096728F"/>
    <w:rsid w:val="00A13EEA"/>
    <w:rsid w:val="00A26976"/>
    <w:rsid w:val="00A32682"/>
    <w:rsid w:val="00A4441B"/>
    <w:rsid w:val="00A90DD5"/>
    <w:rsid w:val="00A95B96"/>
    <w:rsid w:val="00AC5190"/>
    <w:rsid w:val="00AF6A4B"/>
    <w:rsid w:val="00B109B2"/>
    <w:rsid w:val="00B118DF"/>
    <w:rsid w:val="00B6120C"/>
    <w:rsid w:val="00B90A03"/>
    <w:rsid w:val="00BB637D"/>
    <w:rsid w:val="00BC32F4"/>
    <w:rsid w:val="00BC7382"/>
    <w:rsid w:val="00C04238"/>
    <w:rsid w:val="00C708A9"/>
    <w:rsid w:val="00CB0251"/>
    <w:rsid w:val="00D51045"/>
    <w:rsid w:val="00D61FAA"/>
    <w:rsid w:val="00D71C75"/>
    <w:rsid w:val="00D73758"/>
    <w:rsid w:val="00DD12FD"/>
    <w:rsid w:val="00DE7CFA"/>
    <w:rsid w:val="00EB5534"/>
    <w:rsid w:val="00EE2E04"/>
    <w:rsid w:val="00EF0710"/>
    <w:rsid w:val="00F224DB"/>
    <w:rsid w:val="00F27ED7"/>
    <w:rsid w:val="00F37FD7"/>
    <w:rsid w:val="00F71658"/>
    <w:rsid w:val="00FC5261"/>
    <w:rsid w:val="00FF0E3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786E08"/>
  <w15:chartTrackingRefBased/>
  <w15:docId w15:val="{8B486DF3-60A3-40FA-82C7-1B7B204B9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B1A92"/>
  </w:style>
  <w:style w:type="character" w:customStyle="1" w:styleId="a4">
    <w:name w:val="挨拶文 (文字)"/>
    <w:basedOn w:val="a0"/>
    <w:link w:val="a3"/>
    <w:uiPriority w:val="99"/>
    <w:rsid w:val="006B1A92"/>
  </w:style>
  <w:style w:type="paragraph" w:styleId="a5">
    <w:name w:val="Closing"/>
    <w:basedOn w:val="a"/>
    <w:link w:val="a6"/>
    <w:uiPriority w:val="99"/>
    <w:unhideWhenUsed/>
    <w:rsid w:val="006B1A92"/>
    <w:pPr>
      <w:jc w:val="right"/>
    </w:pPr>
  </w:style>
  <w:style w:type="character" w:customStyle="1" w:styleId="a6">
    <w:name w:val="結語 (文字)"/>
    <w:basedOn w:val="a0"/>
    <w:link w:val="a5"/>
    <w:uiPriority w:val="99"/>
    <w:rsid w:val="006B1A92"/>
  </w:style>
  <w:style w:type="paragraph" w:styleId="a7">
    <w:name w:val="Note Heading"/>
    <w:basedOn w:val="a"/>
    <w:next w:val="a"/>
    <w:link w:val="a8"/>
    <w:uiPriority w:val="99"/>
    <w:unhideWhenUsed/>
    <w:rsid w:val="00D61FAA"/>
    <w:pPr>
      <w:jc w:val="center"/>
    </w:pPr>
  </w:style>
  <w:style w:type="character" w:customStyle="1" w:styleId="a8">
    <w:name w:val="記 (文字)"/>
    <w:basedOn w:val="a0"/>
    <w:link w:val="a7"/>
    <w:uiPriority w:val="99"/>
    <w:rsid w:val="00D61FAA"/>
  </w:style>
  <w:style w:type="character" w:styleId="a9">
    <w:name w:val="Hyperlink"/>
    <w:basedOn w:val="a0"/>
    <w:uiPriority w:val="99"/>
    <w:unhideWhenUsed/>
    <w:rsid w:val="00D61FAA"/>
    <w:rPr>
      <w:color w:val="0563C1" w:themeColor="hyperlink"/>
      <w:u w:val="single"/>
    </w:rPr>
  </w:style>
  <w:style w:type="character" w:styleId="aa">
    <w:name w:val="Unresolved Mention"/>
    <w:basedOn w:val="a0"/>
    <w:uiPriority w:val="99"/>
    <w:semiHidden/>
    <w:unhideWhenUsed/>
    <w:rsid w:val="00D61FAA"/>
    <w:rPr>
      <w:color w:val="808080"/>
      <w:shd w:val="clear" w:color="auto" w:fill="E6E6E6"/>
    </w:rPr>
  </w:style>
  <w:style w:type="paragraph" w:styleId="ab">
    <w:name w:val="Balloon Text"/>
    <w:basedOn w:val="a"/>
    <w:link w:val="ac"/>
    <w:uiPriority w:val="99"/>
    <w:semiHidden/>
    <w:unhideWhenUsed/>
    <w:rsid w:val="0022163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2163D"/>
    <w:rPr>
      <w:rFonts w:asciiTheme="majorHAnsi" w:eastAsiaTheme="majorEastAsia" w:hAnsiTheme="majorHAnsi" w:cstheme="majorBidi"/>
      <w:sz w:val="18"/>
      <w:szCs w:val="18"/>
    </w:rPr>
  </w:style>
  <w:style w:type="paragraph" w:styleId="ad">
    <w:name w:val="header"/>
    <w:basedOn w:val="a"/>
    <w:link w:val="ae"/>
    <w:uiPriority w:val="99"/>
    <w:unhideWhenUsed/>
    <w:rsid w:val="00F37FD7"/>
    <w:pPr>
      <w:tabs>
        <w:tab w:val="center" w:pos="4252"/>
        <w:tab w:val="right" w:pos="8504"/>
      </w:tabs>
      <w:snapToGrid w:val="0"/>
    </w:pPr>
  </w:style>
  <w:style w:type="character" w:customStyle="1" w:styleId="ae">
    <w:name w:val="ヘッダー (文字)"/>
    <w:basedOn w:val="a0"/>
    <w:link w:val="ad"/>
    <w:uiPriority w:val="99"/>
    <w:rsid w:val="00F37FD7"/>
  </w:style>
  <w:style w:type="paragraph" w:styleId="af">
    <w:name w:val="footer"/>
    <w:basedOn w:val="a"/>
    <w:link w:val="af0"/>
    <w:uiPriority w:val="99"/>
    <w:unhideWhenUsed/>
    <w:rsid w:val="00F37FD7"/>
    <w:pPr>
      <w:tabs>
        <w:tab w:val="center" w:pos="4252"/>
        <w:tab w:val="right" w:pos="8504"/>
      </w:tabs>
      <w:snapToGrid w:val="0"/>
    </w:pPr>
  </w:style>
  <w:style w:type="character" w:customStyle="1" w:styleId="af0">
    <w:name w:val="フッター (文字)"/>
    <w:basedOn w:val="a0"/>
    <w:link w:val="af"/>
    <w:uiPriority w:val="99"/>
    <w:rsid w:val="00F37FD7"/>
  </w:style>
  <w:style w:type="table" w:styleId="af1">
    <w:name w:val="Table Grid"/>
    <w:basedOn w:val="a1"/>
    <w:uiPriority w:val="39"/>
    <w:rsid w:val="0076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oshizawa@tekkokiden.or.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573</TotalTime>
  <Pages>1</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dc:creator>
  <cp:keywords/>
  <dc:description/>
  <cp:lastModifiedBy>yoshizawa</cp:lastModifiedBy>
  <cp:revision>27</cp:revision>
  <cp:lastPrinted>2022-07-22T01:06:00Z</cp:lastPrinted>
  <dcterms:created xsi:type="dcterms:W3CDTF">2022-06-03T02:16:00Z</dcterms:created>
  <dcterms:modified xsi:type="dcterms:W3CDTF">2022-08-03T04:16:00Z</dcterms:modified>
</cp:coreProperties>
</file>